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97F42" w14:textId="77777777" w:rsidR="00A23ECC" w:rsidRPr="00645E2C" w:rsidRDefault="00C30F7A" w:rsidP="0086082C">
      <w:pPr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645E2C">
        <w:rPr>
          <w:rFonts w:ascii="Times New Roman" w:hAnsi="Times New Roman" w:cs="Times New Roman"/>
          <w:b/>
          <w:szCs w:val="24"/>
        </w:rPr>
        <w:t>Examples of attendance language:</w:t>
      </w:r>
    </w:p>
    <w:p w14:paraId="2F23DE0C" w14:textId="77777777" w:rsidR="00C30F7A" w:rsidRPr="00C35A0B" w:rsidRDefault="00C30F7A" w:rsidP="0086082C">
      <w:pPr>
        <w:rPr>
          <w:rFonts w:ascii="Times New Roman" w:hAnsi="Times New Roman" w:cs="Times New Roman"/>
          <w:szCs w:val="24"/>
        </w:rPr>
      </w:pPr>
    </w:p>
    <w:p w14:paraId="6C491660" w14:textId="0F9A7826" w:rsidR="00C35A0B" w:rsidRPr="00C35A0B" w:rsidRDefault="00C35A0B" w:rsidP="00C30F7A">
      <w:pPr>
        <w:rPr>
          <w:rFonts w:ascii="Times New Roman" w:hAnsi="Times New Roman" w:cs="Times New Roman"/>
          <w:szCs w:val="24"/>
        </w:rPr>
      </w:pPr>
      <w:r w:rsidRPr="00C35A0B">
        <w:rPr>
          <w:rFonts w:ascii="Times New Roman" w:hAnsi="Times New Roman" w:cs="Times New Roman"/>
          <w:szCs w:val="24"/>
        </w:rPr>
        <w:t>Example A:</w:t>
      </w:r>
    </w:p>
    <w:p w14:paraId="33FFF377" w14:textId="77777777" w:rsidR="00C35A0B" w:rsidRDefault="00C35A0B" w:rsidP="00C30F7A">
      <w:pPr>
        <w:rPr>
          <w:rFonts w:ascii="Times New Roman" w:hAnsi="Times New Roman" w:cs="Times New Roman"/>
          <w:b/>
          <w:szCs w:val="24"/>
        </w:rPr>
      </w:pPr>
    </w:p>
    <w:p w14:paraId="0E0A3F64" w14:textId="2D5ED910" w:rsidR="00C30F7A" w:rsidRPr="00C35A0B" w:rsidRDefault="00C30F7A" w:rsidP="00C30F7A">
      <w:pPr>
        <w:rPr>
          <w:rFonts w:ascii="Times New Roman" w:hAnsi="Times New Roman" w:cs="Times New Roman"/>
          <w:szCs w:val="24"/>
        </w:rPr>
      </w:pPr>
      <w:r w:rsidRPr="00C35A0B">
        <w:rPr>
          <w:rFonts w:ascii="Times New Roman" w:hAnsi="Times New Roman" w:cs="Times New Roman"/>
          <w:b/>
          <w:szCs w:val="24"/>
        </w:rPr>
        <w:t xml:space="preserve">Attendance: </w:t>
      </w:r>
      <w:r w:rsidRPr="00C35A0B">
        <w:rPr>
          <w:rFonts w:ascii="Times New Roman" w:hAnsi="Times New Roman" w:cs="Times New Roman"/>
          <w:szCs w:val="24"/>
        </w:rPr>
        <w:t xml:space="preserve">Your presence in every class meeting is critical to learning the content and skills of the course. After the first </w:t>
      </w:r>
      <w:r w:rsidR="009D5FAB" w:rsidRPr="00C35A0B">
        <w:rPr>
          <w:rFonts w:ascii="Times New Roman" w:hAnsi="Times New Roman" w:cs="Times New Roman"/>
          <w:szCs w:val="24"/>
        </w:rPr>
        <w:t xml:space="preserve">unexcused </w:t>
      </w:r>
      <w:r w:rsidRPr="00C35A0B">
        <w:rPr>
          <w:rFonts w:ascii="Times New Roman" w:hAnsi="Times New Roman" w:cs="Times New Roman"/>
          <w:szCs w:val="24"/>
        </w:rPr>
        <w:t xml:space="preserve">absence, every absence without a university excused absence or documented medical, family, or personal emergency (as determined by the instructor) will result in a three-point deduction on your participation grade (e.g. an earned participation grade of 85 with 3 </w:t>
      </w:r>
      <w:r w:rsidR="005B704F">
        <w:rPr>
          <w:rFonts w:ascii="Times New Roman" w:hAnsi="Times New Roman" w:cs="Times New Roman"/>
          <w:szCs w:val="24"/>
        </w:rPr>
        <w:t xml:space="preserve">unexcused </w:t>
      </w:r>
      <w:r w:rsidRPr="00C35A0B">
        <w:rPr>
          <w:rFonts w:ascii="Times New Roman" w:hAnsi="Times New Roman" w:cs="Times New Roman"/>
          <w:szCs w:val="24"/>
        </w:rPr>
        <w:t>absences would result in a participation grade of 7</w:t>
      </w:r>
      <w:r w:rsidR="005B704F">
        <w:rPr>
          <w:rFonts w:ascii="Times New Roman" w:hAnsi="Times New Roman" w:cs="Times New Roman"/>
          <w:szCs w:val="24"/>
        </w:rPr>
        <w:t>9</w:t>
      </w:r>
      <w:r w:rsidRPr="00C35A0B">
        <w:rPr>
          <w:rFonts w:ascii="Times New Roman" w:hAnsi="Times New Roman" w:cs="Times New Roman"/>
          <w:szCs w:val="24"/>
        </w:rPr>
        <w:t>).</w:t>
      </w:r>
    </w:p>
    <w:p w14:paraId="3A2E8851" w14:textId="77777777" w:rsidR="00C30F7A" w:rsidRPr="00C35A0B" w:rsidRDefault="00C30F7A" w:rsidP="00C30F7A">
      <w:pPr>
        <w:rPr>
          <w:rFonts w:ascii="Times New Roman" w:hAnsi="Times New Roman" w:cs="Times New Roman"/>
          <w:szCs w:val="24"/>
        </w:rPr>
      </w:pPr>
    </w:p>
    <w:p w14:paraId="1A8062BB" w14:textId="4076ED09" w:rsidR="00C35A0B" w:rsidRPr="00C35A0B" w:rsidRDefault="00C35A0B" w:rsidP="009D5FAB">
      <w:pPr>
        <w:rPr>
          <w:rFonts w:ascii="Times New Roman" w:hAnsi="Times New Roman" w:cs="Times New Roman"/>
          <w:szCs w:val="24"/>
        </w:rPr>
      </w:pPr>
      <w:r w:rsidRPr="00C35A0B">
        <w:rPr>
          <w:rFonts w:ascii="Times New Roman" w:hAnsi="Times New Roman" w:cs="Times New Roman"/>
          <w:szCs w:val="24"/>
        </w:rPr>
        <w:t>Example B:</w:t>
      </w:r>
    </w:p>
    <w:p w14:paraId="3BF198E2" w14:textId="77777777" w:rsidR="00C35A0B" w:rsidRDefault="00C35A0B" w:rsidP="009D5FAB">
      <w:pPr>
        <w:rPr>
          <w:rFonts w:ascii="Times New Roman" w:hAnsi="Times New Roman" w:cs="Times New Roman"/>
          <w:b/>
          <w:szCs w:val="24"/>
        </w:rPr>
      </w:pPr>
    </w:p>
    <w:p w14:paraId="26304C9E" w14:textId="4A586398" w:rsidR="009D5FAB" w:rsidRPr="00C35A0B" w:rsidRDefault="00C30F7A" w:rsidP="009D5FAB">
      <w:pPr>
        <w:rPr>
          <w:rFonts w:ascii="Times New Roman" w:hAnsi="Times New Roman" w:cs="Times New Roman"/>
          <w:szCs w:val="24"/>
        </w:rPr>
      </w:pPr>
      <w:r w:rsidRPr="00C35A0B">
        <w:rPr>
          <w:rFonts w:ascii="Times New Roman" w:hAnsi="Times New Roman" w:cs="Times New Roman"/>
          <w:b/>
          <w:szCs w:val="24"/>
        </w:rPr>
        <w:t>Attendance (30 points)</w:t>
      </w:r>
      <w:r w:rsidRPr="00C35A0B">
        <w:rPr>
          <w:rFonts w:ascii="Times New Roman" w:hAnsi="Times New Roman" w:cs="Times New Roman"/>
          <w:szCs w:val="24"/>
        </w:rPr>
        <w:t>: You</w:t>
      </w:r>
      <w:r w:rsidR="009D5FAB" w:rsidRPr="00C35A0B">
        <w:rPr>
          <w:rFonts w:ascii="Times New Roman" w:hAnsi="Times New Roman" w:cs="Times New Roman"/>
          <w:szCs w:val="24"/>
        </w:rPr>
        <w:t xml:space="preserve">r attendance is important to the successful completion of this course and will be recorded at every meeting. Timely, consistent physical presence for class sessions is a prerequisite for earning a desirable attendance grade.  Because this class meets three times a week, you are allotted three unexcused absences for the semester. Your absence does not excuse you </w:t>
      </w:r>
      <w:r w:rsidR="009773AB" w:rsidRPr="00C35A0B">
        <w:rPr>
          <w:rFonts w:ascii="Times New Roman" w:hAnsi="Times New Roman" w:cs="Times New Roman"/>
          <w:szCs w:val="24"/>
        </w:rPr>
        <w:t xml:space="preserve">from material covered during your absence or </w:t>
      </w:r>
      <w:r w:rsidR="009D5FAB" w:rsidRPr="00C35A0B">
        <w:rPr>
          <w:rFonts w:ascii="Times New Roman" w:hAnsi="Times New Roman" w:cs="Times New Roman"/>
          <w:szCs w:val="24"/>
        </w:rPr>
        <w:t>from assignments that are due or assigned on days that you miss. Documented extenuating circumstances will also be taken into account</w:t>
      </w:r>
      <w:r w:rsidR="009773AB" w:rsidRPr="00C35A0B">
        <w:rPr>
          <w:rFonts w:ascii="Times New Roman" w:hAnsi="Times New Roman" w:cs="Times New Roman"/>
          <w:szCs w:val="24"/>
        </w:rPr>
        <w:t>.</w:t>
      </w:r>
    </w:p>
    <w:p w14:paraId="25F7FDED" w14:textId="77777777" w:rsidR="00C30F7A" w:rsidRPr="00C35A0B" w:rsidRDefault="009D5FAB" w:rsidP="009D5FAB">
      <w:pPr>
        <w:rPr>
          <w:rFonts w:ascii="Times New Roman" w:hAnsi="Times New Roman" w:cs="Times New Roman"/>
          <w:szCs w:val="24"/>
        </w:rPr>
      </w:pPr>
      <w:r w:rsidRPr="00C35A0B">
        <w:rPr>
          <w:rFonts w:ascii="Times New Roman" w:hAnsi="Times New Roman" w:cs="Times New Roman"/>
          <w:szCs w:val="24"/>
        </w:rPr>
        <w:t>0-3 absences = 30 pts., 4 absences = 20 pts., 5 absences = 15 pts., 6 or more absences = 0 pts.</w:t>
      </w:r>
    </w:p>
    <w:p w14:paraId="35D52D3D" w14:textId="77777777" w:rsidR="00C30F7A" w:rsidRPr="00C35A0B" w:rsidRDefault="00C30F7A" w:rsidP="0086082C">
      <w:pPr>
        <w:rPr>
          <w:rFonts w:ascii="Times New Roman" w:hAnsi="Times New Roman" w:cs="Times New Roman"/>
          <w:szCs w:val="24"/>
        </w:rPr>
      </w:pPr>
    </w:p>
    <w:p w14:paraId="494412E9" w14:textId="06652541" w:rsidR="00C35A0B" w:rsidRPr="00C35A0B" w:rsidRDefault="00C35A0B" w:rsidP="0086082C">
      <w:pPr>
        <w:rPr>
          <w:rFonts w:ascii="Times New Roman" w:hAnsi="Times New Roman" w:cs="Times New Roman"/>
          <w:szCs w:val="24"/>
        </w:rPr>
      </w:pPr>
      <w:r w:rsidRPr="00C35A0B">
        <w:rPr>
          <w:rFonts w:ascii="Times New Roman" w:hAnsi="Times New Roman" w:cs="Times New Roman"/>
          <w:szCs w:val="24"/>
        </w:rPr>
        <w:t>Example C:</w:t>
      </w:r>
    </w:p>
    <w:p w14:paraId="49B7EC6C" w14:textId="77777777" w:rsidR="00C35A0B" w:rsidRDefault="00C35A0B" w:rsidP="0086082C">
      <w:pPr>
        <w:rPr>
          <w:rFonts w:ascii="Times New Roman" w:hAnsi="Times New Roman" w:cs="Times New Roman"/>
          <w:b/>
          <w:szCs w:val="24"/>
        </w:rPr>
      </w:pPr>
    </w:p>
    <w:p w14:paraId="4E354338" w14:textId="539657EC" w:rsidR="009D5FAB" w:rsidRPr="00C35A0B" w:rsidRDefault="009D5FAB" w:rsidP="0086082C">
      <w:pPr>
        <w:rPr>
          <w:rFonts w:ascii="Times New Roman" w:hAnsi="Times New Roman" w:cs="Times New Roman"/>
          <w:b/>
          <w:szCs w:val="24"/>
        </w:rPr>
      </w:pPr>
      <w:r w:rsidRPr="00C35A0B">
        <w:rPr>
          <w:rFonts w:ascii="Times New Roman" w:hAnsi="Times New Roman" w:cs="Times New Roman"/>
          <w:b/>
          <w:szCs w:val="24"/>
        </w:rPr>
        <w:t xml:space="preserve">Attendance: </w:t>
      </w:r>
    </w:p>
    <w:p w14:paraId="6C608ED0" w14:textId="77777777" w:rsidR="009D5FAB" w:rsidRPr="00C35A0B" w:rsidRDefault="009D5FAB" w:rsidP="009D5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C35A0B">
        <w:rPr>
          <w:rFonts w:ascii="Times New Roman" w:hAnsi="Times New Roman" w:cs="Times New Roman"/>
          <w:szCs w:val="24"/>
        </w:rPr>
        <w:t>Each class meeting is worth on</w:t>
      </w:r>
      <w:r w:rsidR="00BB151D" w:rsidRPr="00C35A0B">
        <w:rPr>
          <w:rFonts w:ascii="Times New Roman" w:hAnsi="Times New Roman" w:cs="Times New Roman"/>
          <w:szCs w:val="24"/>
        </w:rPr>
        <w:t>e</w:t>
      </w:r>
      <w:r w:rsidRPr="00C35A0B">
        <w:rPr>
          <w:rFonts w:ascii="Times New Roman" w:hAnsi="Times New Roman" w:cs="Times New Roman"/>
          <w:szCs w:val="24"/>
        </w:rPr>
        <w:t xml:space="preserve"> point</w:t>
      </w:r>
    </w:p>
    <w:p w14:paraId="4F53A8BD" w14:textId="77777777" w:rsidR="009D5FAB" w:rsidRPr="00C35A0B" w:rsidRDefault="009D5FAB" w:rsidP="009D5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C35A0B">
        <w:rPr>
          <w:rFonts w:ascii="Times New Roman" w:hAnsi="Times New Roman" w:cs="Times New Roman"/>
          <w:szCs w:val="24"/>
        </w:rPr>
        <w:t xml:space="preserve">Students arriving 5-20 minutes late are considered tardy. </w:t>
      </w:r>
      <w:r w:rsidR="00BB151D" w:rsidRPr="00C35A0B">
        <w:rPr>
          <w:rFonts w:ascii="Times New Roman" w:hAnsi="Times New Roman" w:cs="Times New Roman"/>
          <w:szCs w:val="24"/>
        </w:rPr>
        <w:t xml:space="preserve">Students receive 0.33 points for classes to which they are tardy. </w:t>
      </w:r>
      <w:r w:rsidRPr="00C35A0B">
        <w:rPr>
          <w:rFonts w:ascii="Times New Roman" w:hAnsi="Times New Roman" w:cs="Times New Roman"/>
          <w:szCs w:val="24"/>
        </w:rPr>
        <w:t>Students arriving more than 20 minutes late are considered absent.</w:t>
      </w:r>
    </w:p>
    <w:p w14:paraId="577D3925" w14:textId="77777777" w:rsidR="009D5FAB" w:rsidRPr="00C35A0B" w:rsidRDefault="009D5FAB" w:rsidP="009D5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C35A0B">
        <w:rPr>
          <w:rFonts w:ascii="Times New Roman" w:hAnsi="Times New Roman" w:cs="Times New Roman"/>
          <w:szCs w:val="24"/>
        </w:rPr>
        <w:t>Absences may be excused if there is a medical reason, family emergency, or extenuating circumstances beyond the student’s control. The instructor will determine whether an absence will be excused.</w:t>
      </w:r>
    </w:p>
    <w:p w14:paraId="7A061C27" w14:textId="77777777" w:rsidR="009D5FAB" w:rsidRPr="00C35A0B" w:rsidRDefault="009D5FAB" w:rsidP="009D5FAB">
      <w:pPr>
        <w:rPr>
          <w:rFonts w:ascii="Times New Roman" w:hAnsi="Times New Roman" w:cs="Times New Roman"/>
          <w:szCs w:val="24"/>
        </w:rPr>
      </w:pPr>
      <w:r w:rsidRPr="00C35A0B">
        <w:rPr>
          <w:rFonts w:ascii="Times New Roman" w:hAnsi="Times New Roman" w:cs="Times New Roman"/>
          <w:szCs w:val="24"/>
        </w:rPr>
        <w:t>If you miss class:</w:t>
      </w:r>
    </w:p>
    <w:p w14:paraId="5772EA98" w14:textId="77777777" w:rsidR="009D5FAB" w:rsidRPr="00C35A0B" w:rsidRDefault="009D5FAB" w:rsidP="009D5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C35A0B">
        <w:rPr>
          <w:rFonts w:ascii="Times New Roman" w:hAnsi="Times New Roman" w:cs="Times New Roman"/>
          <w:szCs w:val="24"/>
        </w:rPr>
        <w:t>You must make up missed work</w:t>
      </w:r>
    </w:p>
    <w:p w14:paraId="6E9EAEBE" w14:textId="77777777" w:rsidR="009D5FAB" w:rsidRPr="00C35A0B" w:rsidRDefault="009D5FAB" w:rsidP="009D5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C35A0B">
        <w:rPr>
          <w:rFonts w:ascii="Times New Roman" w:hAnsi="Times New Roman" w:cs="Times New Roman"/>
          <w:szCs w:val="24"/>
        </w:rPr>
        <w:t>You are responsible for material covered during your absence</w:t>
      </w:r>
    </w:p>
    <w:p w14:paraId="58A2B3F2" w14:textId="77777777" w:rsidR="009D5FAB" w:rsidRPr="00C35A0B" w:rsidRDefault="009D5FAB" w:rsidP="009D5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C35A0B">
        <w:rPr>
          <w:rFonts w:ascii="Times New Roman" w:hAnsi="Times New Roman" w:cs="Times New Roman"/>
          <w:szCs w:val="24"/>
        </w:rPr>
        <w:t>You are responsible for asking classmates for notes on the material that you missed</w:t>
      </w:r>
    </w:p>
    <w:sectPr w:rsidR="009D5FAB" w:rsidRPr="00C3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C4DB3"/>
    <w:multiLevelType w:val="hybridMultilevel"/>
    <w:tmpl w:val="EC9A7634"/>
    <w:lvl w:ilvl="0" w:tplc="2BEED49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7A"/>
    <w:rsid w:val="000A7290"/>
    <w:rsid w:val="000D3E53"/>
    <w:rsid w:val="00105165"/>
    <w:rsid w:val="002B7EBA"/>
    <w:rsid w:val="004A4F8F"/>
    <w:rsid w:val="004B327A"/>
    <w:rsid w:val="005B704F"/>
    <w:rsid w:val="00645E2C"/>
    <w:rsid w:val="0086082C"/>
    <w:rsid w:val="00912735"/>
    <w:rsid w:val="009773AB"/>
    <w:rsid w:val="009D5FAB"/>
    <w:rsid w:val="00A23ECC"/>
    <w:rsid w:val="00BB151D"/>
    <w:rsid w:val="00C30F7A"/>
    <w:rsid w:val="00C35A0B"/>
    <w:rsid w:val="00FC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C245"/>
  <w15:chartTrackingRefBased/>
  <w15:docId w15:val="{CBF25558-5162-4A8F-BF5D-4005D5F5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E53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EBA"/>
    <w:pPr>
      <w:keepNext/>
      <w:keepLines/>
      <w:widowControl w:val="0"/>
      <w:outlineLvl w:val="0"/>
    </w:pPr>
    <w:rPr>
      <w:rFonts w:eastAsiaTheme="majorEastAsia" w:cstheme="majorBidi"/>
      <w:b/>
      <w:sz w:val="30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912735"/>
    <w:pPr>
      <w:keepLines w:val="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EBA"/>
    <w:rPr>
      <w:rFonts w:ascii="Garamond" w:eastAsiaTheme="majorEastAsia" w:hAnsi="Garamond" w:cstheme="majorBidi"/>
      <w:b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735"/>
    <w:rPr>
      <w:rFonts w:ascii="Garamond" w:eastAsiaTheme="majorEastAsia" w:hAnsi="Garamond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9D5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B163A7C-EE45-45B9-A480-56F0C7BC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Aimee N. Symington</cp:lastModifiedBy>
  <cp:revision>2</cp:revision>
  <dcterms:created xsi:type="dcterms:W3CDTF">2018-10-09T13:59:00Z</dcterms:created>
  <dcterms:modified xsi:type="dcterms:W3CDTF">2018-10-09T13:59:00Z</dcterms:modified>
</cp:coreProperties>
</file>